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</w:rPr>
      </w:pPr>
      <w:bookmarkStart w:id="1" w:name="_GoBack"/>
      <w:bookmarkEnd w:id="1"/>
      <w:bookmarkStart w:id="0" w:name="zhengwen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8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无资质预拌混凝土企业清单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地区（盖章）：                                                        填报时间：      年   月   日</w:t>
      </w:r>
    </w:p>
    <w:tbl>
      <w:tblPr>
        <w:tblStyle w:val="5"/>
        <w:tblW w:w="14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889"/>
        <w:gridCol w:w="1889"/>
        <w:gridCol w:w="1889"/>
        <w:gridCol w:w="1889"/>
        <w:gridCol w:w="1889"/>
        <w:gridCol w:w="1889"/>
        <w:gridCol w:w="1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搅拌站名称</w:t>
            </w: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所属企业</w:t>
            </w: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地址（＊）</w:t>
            </w: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联系人及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建设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状态（＊）</w:t>
            </w: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状态（＊）</w:t>
            </w:r>
          </w:p>
        </w:tc>
        <w:tc>
          <w:tcPr>
            <w:tcW w:w="1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属地政府批准建设文件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...</w:t>
            </w: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1322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"/>
              </w:rPr>
              <w:t>带（＊）号部分为必填项。</w:t>
            </w:r>
          </w:p>
        </w:tc>
      </w:tr>
    </w:tbl>
    <w:p>
      <w:pPr>
        <w:rPr>
          <w:rFonts w:hint="eastAsia" w:ascii="仿宋_GB2312" w:eastAsia="仿宋_GB2312" w:cs="仿宋_GB2312"/>
          <w:kern w:val="2"/>
          <w:sz w:val="32"/>
          <w:szCs w:val="32"/>
        </w:rPr>
        <w:sectPr>
          <w:footerReference r:id="rId3" w:type="default"/>
          <w:pgSz w:w="16838" w:h="11906" w:orient="landscape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8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市、州整治工作联络员名单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姓  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单  位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联系方式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32"/>
                <w:szCs w:val="32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68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NmUyYmYxMzY0OWYzNzQ1Y2E3OGZiNzU0OTU1M2EifQ=="/>
  </w:docVars>
  <w:rsids>
    <w:rsidRoot w:val="00A70E6F"/>
    <w:rsid w:val="00214168"/>
    <w:rsid w:val="00281D4B"/>
    <w:rsid w:val="002B16CC"/>
    <w:rsid w:val="005E5293"/>
    <w:rsid w:val="007A7224"/>
    <w:rsid w:val="00875B96"/>
    <w:rsid w:val="009F242B"/>
    <w:rsid w:val="00A70E6F"/>
    <w:rsid w:val="00AD3DE4"/>
    <w:rsid w:val="00AD5B3D"/>
    <w:rsid w:val="00B772D3"/>
    <w:rsid w:val="00BD1472"/>
    <w:rsid w:val="00EA5778"/>
    <w:rsid w:val="0F2D5874"/>
    <w:rsid w:val="1DB86168"/>
    <w:rsid w:val="1F236109"/>
    <w:rsid w:val="234469F2"/>
    <w:rsid w:val="4A2658A1"/>
    <w:rsid w:val="5E977924"/>
    <w:rsid w:val="64EE55D5"/>
    <w:rsid w:val="676F0FB2"/>
    <w:rsid w:val="76FD16AB"/>
    <w:rsid w:val="7EFE6D3B"/>
    <w:rsid w:val="7F5F520E"/>
    <w:rsid w:val="AF78E799"/>
    <w:rsid w:val="BF7F5BE7"/>
    <w:rsid w:val="BFF5C5FB"/>
    <w:rsid w:val="FF2AC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eastAsia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semiHidden/>
    <w:unhideWhenUsed/>
    <w:qFormat/>
    <w:uiPriority w:val="99"/>
  </w:style>
  <w:style w:type="character" w:customStyle="1" w:styleId="9">
    <w:name w:val="页脚 Char"/>
    <w:link w:val="3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批注框文本 Char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link w:val="4"/>
    <w:qFormat/>
    <w:uiPriority w:val="99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5</Pages>
  <Words>1320</Words>
  <Characters>1383</Characters>
  <Lines>1</Lines>
  <Paragraphs>1</Paragraphs>
  <TotalTime>3</TotalTime>
  <ScaleCrop>false</ScaleCrop>
  <LinksUpToDate>false</LinksUpToDate>
  <CharactersWithSpaces>1529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2022-05-18T15:54:00Z</dcterms:created>
  <dc:creator>Epoint</dc:creator>
  <cp:lastModifiedBy>冯卫/信息中心/湖北省住房和城乡建设厅</cp:lastModifiedBy>
  <dcterms:modified xsi:type="dcterms:W3CDTF">2023-06-05T10:35:04Z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6DDB3265830E4E438804A62EE821AA32</vt:lpwstr>
  </property>
</Properties>
</file>